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6" w:rsidRDefault="00BB7546" w:rsidP="00BB7546">
      <w:pPr>
        <w:ind w:left="5205"/>
      </w:pPr>
      <w:r>
        <w:t>Приложение</w:t>
      </w:r>
      <w:r>
        <w:rPr>
          <w:spacing w:val="-4"/>
        </w:rPr>
        <w:t xml:space="preserve"> </w:t>
      </w:r>
      <w:r w:rsidR="00BD547D">
        <w:t>1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BD547D">
        <w:t>31.08.2023г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D547D">
        <w:t>44</w:t>
      </w:r>
    </w:p>
    <w:p w:rsidR="00BB7546" w:rsidRDefault="00BB7546" w:rsidP="00BB7546">
      <w:pPr>
        <w:pStyle w:val="a3"/>
        <w:ind w:left="0"/>
        <w:rPr>
          <w:sz w:val="22"/>
        </w:rPr>
      </w:pPr>
    </w:p>
    <w:p w:rsidR="00BB7546" w:rsidRDefault="00BB7546" w:rsidP="00BB7546">
      <w:pPr>
        <w:pStyle w:val="a3"/>
        <w:spacing w:before="41"/>
        <w:ind w:left="0"/>
        <w:rPr>
          <w:sz w:val="22"/>
        </w:rPr>
      </w:pPr>
    </w:p>
    <w:p w:rsidR="00BB7546" w:rsidRDefault="00BB7546" w:rsidP="00BB7546">
      <w:pPr>
        <w:ind w:left="20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7546" w:rsidRDefault="00BB7546" w:rsidP="00BB7546">
      <w:pPr>
        <w:spacing w:before="38"/>
        <w:ind w:left="367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концепции</w:t>
      </w:r>
    </w:p>
    <w:p w:rsidR="00BB7546" w:rsidRDefault="00BB7546" w:rsidP="00BB7546">
      <w:pPr>
        <w:spacing w:before="5" w:line="232" w:lineRule="auto"/>
        <w:ind w:left="4329" w:hanging="1911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11"/>
          <w:sz w:val="24"/>
        </w:rPr>
        <w:t xml:space="preserve"> </w:t>
      </w:r>
      <w:r w:rsidR="00BD547D">
        <w:rPr>
          <w:b/>
          <w:sz w:val="24"/>
        </w:rPr>
        <w:t>в МКОУ «</w:t>
      </w:r>
      <w:proofErr w:type="spellStart"/>
      <w:r w:rsidR="00BD547D">
        <w:rPr>
          <w:b/>
          <w:sz w:val="24"/>
        </w:rPr>
        <w:t>Хадагинская</w:t>
      </w:r>
      <w:proofErr w:type="spellEnd"/>
      <w:r w:rsidR="00BD547D">
        <w:rPr>
          <w:b/>
          <w:sz w:val="24"/>
        </w:rPr>
        <w:t xml:space="preserve"> О</w:t>
      </w:r>
      <w:r>
        <w:rPr>
          <w:b/>
          <w:sz w:val="24"/>
        </w:rPr>
        <w:t>ОШ»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275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Положение о рабочей группе по реализации концепции «Школа Министерства просвещения Российской </w:t>
      </w:r>
      <w:r w:rsidR="00BD547D">
        <w:rPr>
          <w:sz w:val="24"/>
        </w:rPr>
        <w:t>Федерации» в МКОУ «</w:t>
      </w:r>
      <w:proofErr w:type="spellStart"/>
      <w:r w:rsidR="00BD547D">
        <w:rPr>
          <w:sz w:val="24"/>
        </w:rPr>
        <w:t>Хадагинская</w:t>
      </w:r>
      <w:proofErr w:type="spellEnd"/>
      <w:r w:rsidR="00BD547D">
        <w:rPr>
          <w:sz w:val="24"/>
        </w:rPr>
        <w:t xml:space="preserve"> О</w:t>
      </w:r>
      <w:r>
        <w:rPr>
          <w:sz w:val="24"/>
        </w:rPr>
        <w:t>ОШ»,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МКО</w:t>
      </w:r>
      <w:r w:rsidR="00BD547D">
        <w:rPr>
          <w:sz w:val="24"/>
        </w:rPr>
        <w:t>У «</w:t>
      </w:r>
      <w:proofErr w:type="spellStart"/>
      <w:r w:rsidR="00BD547D">
        <w:rPr>
          <w:sz w:val="24"/>
        </w:rPr>
        <w:t>Хадагинская</w:t>
      </w:r>
      <w:proofErr w:type="spellEnd"/>
      <w:r w:rsidR="00BD547D">
        <w:rPr>
          <w:sz w:val="24"/>
        </w:rPr>
        <w:t xml:space="preserve"> О</w:t>
      </w:r>
      <w:r>
        <w:rPr>
          <w:sz w:val="24"/>
        </w:rPr>
        <w:t>ОШ», (далее по тексту – ОУ).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44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3"/>
        <w:ind w:right="105"/>
        <w:jc w:val="both"/>
      </w:pPr>
      <w:r>
        <w:t xml:space="preserve">«Школа Министерства просвещения Российской Федерации»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ОУ ресурсов.</w:t>
      </w:r>
    </w:p>
    <w:p w:rsidR="00BB7546" w:rsidRDefault="00BB7546" w:rsidP="00BB7546">
      <w:pPr>
        <w:pStyle w:val="a3"/>
        <w:spacing w:before="4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before="5" w:line="235" w:lineRule="auto"/>
        <w:ind w:right="105" w:firstLine="0"/>
        <w:jc w:val="both"/>
        <w:rPr>
          <w:sz w:val="24"/>
        </w:rPr>
      </w:pPr>
      <w:r>
        <w:rPr>
          <w:sz w:val="24"/>
        </w:rPr>
        <w:t>определение и создание условий для реализации концепции «</w:t>
      </w:r>
      <w:proofErr w:type="spellStart"/>
      <w:r>
        <w:rPr>
          <w:sz w:val="24"/>
        </w:rPr>
        <w:t>ШколаМинистерства</w:t>
      </w:r>
      <w:proofErr w:type="spellEnd"/>
      <w:r>
        <w:rPr>
          <w:sz w:val="24"/>
        </w:rPr>
        <w:t xml:space="preserve"> 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/>
        <w:ind w:left="9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6"/>
          <w:w w:val="150"/>
          <w:sz w:val="24"/>
        </w:rPr>
        <w:t xml:space="preserve">    </w:t>
      </w:r>
      <w:r>
        <w:rPr>
          <w:spacing w:val="-2"/>
          <w:sz w:val="24"/>
        </w:rPr>
        <w:t>нормативной</w:t>
      </w:r>
      <w:r>
        <w:rPr>
          <w:sz w:val="24"/>
        </w:rPr>
        <w:tab/>
        <w:t>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организационно-</w:t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</w:p>
    <w:p w:rsidR="00BB7546" w:rsidRDefault="00BB7546" w:rsidP="00BB7546">
      <w:pPr>
        <w:pStyle w:val="a3"/>
        <w:spacing w:before="45" w:line="276" w:lineRule="auto"/>
        <w:ind w:right="109"/>
        <w:jc w:val="both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line="276" w:lineRule="exact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noProof/>
          <w:spacing w:val="29"/>
          <w:sz w:val="24"/>
          <w:lang w:eastAsia="ru-RU"/>
        </w:rPr>
        <w:drawing>
          <wp:inline distT="0" distB="0" distL="0" distR="0">
            <wp:extent cx="9525" cy="3810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«Школа</w:t>
      </w:r>
    </w:p>
    <w:p w:rsidR="00BB7546" w:rsidRDefault="00BB7546" w:rsidP="00BB7546">
      <w:pPr>
        <w:pStyle w:val="a3"/>
        <w:spacing w:before="44"/>
        <w:jc w:val="both"/>
      </w:pP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line="235" w:lineRule="auto"/>
        <w:ind w:right="682" w:firstLine="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поэтапного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 xml:space="preserve">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line="274" w:lineRule="exact"/>
      </w:pPr>
      <w:r>
        <w:rPr>
          <w:spacing w:val="-2"/>
          <w:u w:val="single"/>
        </w:rPr>
        <w:t>Экспертно-аналитическая: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line="235" w:lineRule="auto"/>
        <w:ind w:right="108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разработках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локальных </w:t>
      </w:r>
      <w:r>
        <w:rPr>
          <w:sz w:val="24"/>
        </w:rPr>
        <w:t>нормативных актов 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line="235" w:lineRule="auto"/>
        <w:ind w:right="10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материально-технических,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учебно-методических,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психолого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>педагогических</w:t>
      </w:r>
      <w:proofErr w:type="gramEnd"/>
      <w:r>
        <w:rPr>
          <w:sz w:val="24"/>
        </w:rPr>
        <w:t>, кадровых и финансовых условий школы;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"/>
        <w:ind w:right="105" w:firstLine="0"/>
        <w:rPr>
          <w:sz w:val="24"/>
        </w:rPr>
      </w:pPr>
      <w:r>
        <w:rPr>
          <w:sz w:val="24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z w:val="24"/>
        </w:rPr>
        <w:t xml:space="preserve"> Федерации»;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" w:line="235" w:lineRule="auto"/>
        <w:ind w:right="10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3"/>
        <w:spacing w:before="2"/>
      </w:pPr>
      <w:r>
        <w:rPr>
          <w:spacing w:val="-2"/>
          <w:u w:val="single"/>
        </w:rPr>
        <w:t>Координационно-методическая: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79"/>
        <w:ind w:left="125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/>
        <w:ind w:right="107" w:firstLine="0"/>
        <w:rPr>
          <w:sz w:val="24"/>
        </w:rPr>
      </w:pPr>
      <w:r>
        <w:rPr>
          <w:sz w:val="24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widowControl/>
        <w:autoSpaceDE/>
        <w:autoSpaceDN/>
        <w:rPr>
          <w:sz w:val="24"/>
        </w:rPr>
        <w:sectPr w:rsidR="00BB7546">
          <w:pgSz w:w="11910" w:h="16840"/>
          <w:pgMar w:top="568" w:right="740" w:bottom="280" w:left="709" w:header="720" w:footer="720" w:gutter="0"/>
          <w:cols w:space="720"/>
        </w:sectPr>
      </w:pPr>
    </w:p>
    <w:p w:rsidR="00BB7546" w:rsidRDefault="00BB7546" w:rsidP="00BB7546">
      <w:pPr>
        <w:pStyle w:val="a3"/>
        <w:spacing w:before="68"/>
      </w:pPr>
      <w:r>
        <w:rPr>
          <w:spacing w:val="-2"/>
          <w:u w:val="single"/>
        </w:rPr>
        <w:lastRenderedPageBreak/>
        <w:t>Информационная: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3"/>
        <w:ind w:left="1251"/>
        <w:rPr>
          <w:sz w:val="24"/>
        </w:rPr>
      </w:pP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1"/>
        <w:ind w:left="1251"/>
        <w:rPr>
          <w:sz w:val="24"/>
        </w:rPr>
      </w:pPr>
      <w:r>
        <w:rPr>
          <w:sz w:val="24"/>
        </w:rPr>
        <w:t>«Школа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 w:line="235" w:lineRule="auto"/>
        <w:ind w:right="108" w:firstLine="0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результатов реализации ОУ концепции «Школа </w:t>
      </w:r>
      <w:proofErr w:type="spellStart"/>
      <w:r>
        <w:rPr>
          <w:sz w:val="24"/>
        </w:rPr>
        <w:t>МинпросвещенияРоссийской</w:t>
      </w:r>
      <w:proofErr w:type="spellEnd"/>
      <w:r>
        <w:rPr>
          <w:sz w:val="24"/>
        </w:rPr>
        <w:t xml:space="preserve">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/>
        <w:ind w:left="1138" w:hanging="102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before="3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6"/>
        <w:ind w:left="125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0" w:line="235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Управляющего совета, Совета родителей, Совета обучающихся;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5" w:firstLine="0"/>
        <w:rPr>
          <w:sz w:val="24"/>
        </w:rPr>
      </w:pPr>
      <w:r>
        <w:rPr>
          <w:sz w:val="24"/>
        </w:rPr>
        <w:t xml:space="preserve">привлекать к исполнению поручений других работников ОУ с согласия директора </w:t>
      </w:r>
      <w:r>
        <w:rPr>
          <w:spacing w:val="-4"/>
          <w:sz w:val="24"/>
        </w:rPr>
        <w:t>ОУ.</w:t>
      </w:r>
    </w:p>
    <w:p w:rsidR="00BB7546" w:rsidRDefault="00BB7546" w:rsidP="00BB7546">
      <w:pPr>
        <w:pStyle w:val="a3"/>
        <w:spacing w:before="41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директором;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1" w:line="235" w:lineRule="auto"/>
        <w:ind w:right="105" w:firstLine="0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</w:p>
    <w:p w:rsidR="00BB7546" w:rsidRDefault="00BB7546" w:rsidP="00BB7546">
      <w:pPr>
        <w:pStyle w:val="a3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6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 ОУ.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работники </w:t>
      </w:r>
      <w:r>
        <w:rPr>
          <w:spacing w:val="-5"/>
          <w:sz w:val="24"/>
        </w:rPr>
        <w:t>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line="278" w:lineRule="auto"/>
        <w:ind w:right="108" w:firstLine="0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ОУ</w:t>
      </w:r>
      <w:r>
        <w:rPr>
          <w:sz w:val="24"/>
        </w:rPr>
        <w:tab/>
      </w:r>
      <w:r>
        <w:rPr>
          <w:spacing w:val="-2"/>
          <w:sz w:val="24"/>
        </w:rPr>
        <w:t>действует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29"/>
        </w:tabs>
        <w:spacing w:line="230" w:lineRule="exact"/>
        <w:ind w:left="629" w:hanging="511"/>
        <w:rPr>
          <w:sz w:val="24"/>
        </w:rPr>
      </w:pPr>
      <w:r>
        <w:rPr>
          <w:sz w:val="24"/>
        </w:rPr>
        <w:t>Деятельность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картой</w:t>
      </w:r>
    </w:p>
    <w:p w:rsidR="00BB7546" w:rsidRDefault="00BB7546" w:rsidP="00BB7546">
      <w:pPr>
        <w:pStyle w:val="a3"/>
      </w:pPr>
      <w:r>
        <w:t xml:space="preserve">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  <w:tab w:val="left" w:pos="3606"/>
          <w:tab w:val="left" w:pos="5644"/>
          <w:tab w:val="left" w:pos="6858"/>
          <w:tab w:val="left" w:pos="8827"/>
        </w:tabs>
        <w:spacing w:before="1"/>
        <w:ind w:right="105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8"/>
          <w:sz w:val="24"/>
        </w:rPr>
        <w:t xml:space="preserve">директор. </w:t>
      </w:r>
      <w:r>
        <w:rPr>
          <w:spacing w:val="-4"/>
          <w:sz w:val="24"/>
        </w:rPr>
        <w:t>ОУ.</w:t>
      </w:r>
    </w:p>
    <w:p w:rsidR="006344C7" w:rsidRDefault="006344C7"/>
    <w:sectPr w:rsidR="006344C7" w:rsidSect="00BB75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lang w:val="ru-RU" w:eastAsia="en-US" w:bidi="ar-SA"/>
      </w:rPr>
    </w:lvl>
  </w:abstractNum>
  <w:abstractNum w:abstractNumId="1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abstractNum w:abstractNumId="2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46"/>
    <w:rsid w:val="002901ED"/>
    <w:rsid w:val="00530761"/>
    <w:rsid w:val="006344C7"/>
    <w:rsid w:val="007804BE"/>
    <w:rsid w:val="00BB7546"/>
    <w:rsid w:val="00BD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54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7546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B7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5</cp:revision>
  <dcterms:created xsi:type="dcterms:W3CDTF">2024-01-30T05:50:00Z</dcterms:created>
  <dcterms:modified xsi:type="dcterms:W3CDTF">2025-04-25T05:14:00Z</dcterms:modified>
</cp:coreProperties>
</file>